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96750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696750" w:rsidRPr="00A53090" w:rsidRDefault="00696750" w:rsidP="00696750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866873">
        <w:rPr>
          <w:rFonts w:cstheme="minorHAnsi"/>
        </w:rPr>
        <w:t>NMG.8.1.e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 xml:space="preserve">können erkunden, ordnen und dokumentieren, wie in verschiedenen Gebieten der näheren und weiteren Umgebung räumliche Merkmale (z.B. Bauten für verschiedene Zwecke, Anlagen für Verkehr, Freizeit, </w:t>
      </w:r>
      <w:proofErr w:type="spellStart"/>
      <w:r>
        <w:t>Ver</w:t>
      </w:r>
      <w:proofErr w:type="spellEnd"/>
      <w:r>
        <w:t>- und Entsorgung) miteinander in Beziehung stehen und verflochten sind. </w:t>
      </w:r>
    </w:p>
    <w:p w:rsidR="004479CC" w:rsidRPr="00CE09B2" w:rsidRDefault="00696750" w:rsidP="00696750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866873">
        <w:rPr>
          <w:rFonts w:cstheme="minorHAnsi"/>
        </w:rPr>
        <w:t>NMG.10.3.c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öffentliche Institutionen und Einrichtungen in der Gemeinde benennen und deren Funktion verstehen (z.B. Spital, Schule, Feuerwehr, Abfallentsorgung, Gericht).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696750" w:rsidP="000F1F4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866873">
        <w:rPr>
          <w:rFonts w:cstheme="minorHAnsi"/>
        </w:rPr>
        <w:t>Private von öffentlichen Gebäuden unterscheiden</w:t>
      </w:r>
      <w:r w:rsidR="000F1F41" w:rsidRPr="00B35D43">
        <w:rPr>
          <w:rFonts w:cstheme="minorHAnsi"/>
        </w:rPr>
        <w:t xml:space="preserve"> 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F1F41" w:rsidRPr="00E566BD" w:rsidTr="00765907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1F41" w:rsidRPr="00E566BD" w:rsidRDefault="000F1F41" w:rsidP="0076590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1F41" w:rsidRPr="00847464" w:rsidRDefault="000F1F41" w:rsidP="007659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1F41" w:rsidRPr="00E566BD" w:rsidRDefault="000F1F41" w:rsidP="0076590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1F41" w:rsidRPr="00847464" w:rsidRDefault="000F1F41" w:rsidP="007659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F1F41" w:rsidRPr="00E566BD" w:rsidRDefault="000F1F41" w:rsidP="0076590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F1F41" w:rsidRPr="00847464" w:rsidRDefault="000F1F41" w:rsidP="007659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F1F41" w:rsidTr="007659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F1F41" w:rsidRPr="00E566BD" w:rsidRDefault="000F1F41" w:rsidP="007659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F1F41" w:rsidRDefault="000F1F41" w:rsidP="007659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F1F41" w:rsidRDefault="004375D3" w:rsidP="007659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4375D3">
              <w:rPr>
                <w:rFonts w:eastAsia="Arial" w:cstheme="minorHAnsi"/>
                <w:b/>
                <w:i/>
              </w:rPr>
              <w:t>Du ordnest mindestens 7 Gebäude privatem oder öffentlichem Zweck zu (Auftrag 1).</w:t>
            </w:r>
          </w:p>
        </w:tc>
      </w:tr>
      <w:tr w:rsidR="004375D3" w:rsidRPr="008D7A41" w:rsidTr="0076590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75D3" w:rsidRPr="008D7A41" w:rsidRDefault="004375D3" w:rsidP="004375D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75D3" w:rsidRPr="004375D3" w:rsidRDefault="004375D3" w:rsidP="004375D3">
            <w:pPr>
              <w:pStyle w:val="TableParagraph"/>
              <w:spacing w:before="75" w:line="247" w:lineRule="auto"/>
              <w:ind w:left="75" w:right="141"/>
              <w:rPr>
                <w:rFonts w:eastAsia="Arial" w:cstheme="minorHAnsi"/>
                <w:lang w:val="de-CH"/>
              </w:rPr>
            </w:pPr>
            <w:proofErr w:type="spellStart"/>
            <w:r w:rsidRPr="004375D3">
              <w:rPr>
                <w:rFonts w:eastAsia="Arial" w:cstheme="minorHAnsi"/>
                <w:lang w:val="de-CH"/>
              </w:rPr>
              <w:t>Weniger</w:t>
            </w:r>
            <w:proofErr w:type="spellEnd"/>
            <w:r w:rsidRPr="004375D3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4375D3">
              <w:rPr>
                <w:rFonts w:eastAsia="Arial" w:cstheme="minorHAnsi"/>
                <w:lang w:val="de-CH"/>
              </w:rPr>
              <w:t>als</w:t>
            </w:r>
            <w:proofErr w:type="spellEnd"/>
            <w:r w:rsidRPr="004375D3">
              <w:rPr>
                <w:rFonts w:eastAsia="Arial" w:cstheme="minorHAnsi"/>
                <w:lang w:val="de-CH"/>
              </w:rPr>
              <w:t xml:space="preserve"> 7 Begriffe sind richtig </w:t>
            </w:r>
            <w:r>
              <w:rPr>
                <w:rFonts w:eastAsia="Arial" w:cstheme="minorHAnsi"/>
                <w:lang w:val="de-CH"/>
              </w:rPr>
              <w:t>zuge</w:t>
            </w:r>
            <w:r w:rsidRPr="004375D3">
              <w:rPr>
                <w:rFonts w:eastAsia="Arial" w:cstheme="minorHAnsi"/>
                <w:lang w:val="de-CH"/>
              </w:rPr>
              <w:t>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75D3" w:rsidRPr="004375D3" w:rsidRDefault="004375D3" w:rsidP="004375D3">
            <w:pPr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75D3" w:rsidRPr="004375D3" w:rsidRDefault="004375D3" w:rsidP="004375D3">
            <w:pPr>
              <w:pStyle w:val="TableParagraph"/>
              <w:spacing w:before="75"/>
              <w:ind w:left="92"/>
              <w:rPr>
                <w:rFonts w:eastAsia="Arial" w:cstheme="minorHAnsi"/>
                <w:lang w:val="de-CH"/>
              </w:rPr>
            </w:pPr>
            <w:r w:rsidRPr="004375D3">
              <w:rPr>
                <w:rFonts w:eastAsia="Arial" w:cstheme="minorHAnsi"/>
                <w:lang w:val="de-CH"/>
              </w:rPr>
              <w:t xml:space="preserve">7-10 </w:t>
            </w:r>
            <w:proofErr w:type="spellStart"/>
            <w:r w:rsidRPr="004375D3">
              <w:rPr>
                <w:rFonts w:eastAsia="Arial" w:cstheme="minorHAnsi"/>
                <w:lang w:val="de-CH"/>
              </w:rPr>
              <w:t>Begriffe</w:t>
            </w:r>
            <w:proofErr w:type="spellEnd"/>
            <w:r w:rsidRPr="004375D3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4375D3">
              <w:rPr>
                <w:rFonts w:eastAsia="Arial" w:cstheme="minorHAnsi"/>
                <w:lang w:val="de-CH"/>
              </w:rPr>
              <w:t>sind</w:t>
            </w:r>
            <w:proofErr w:type="spellEnd"/>
            <w:r w:rsidRPr="004375D3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4375D3">
              <w:rPr>
                <w:rFonts w:eastAsia="Arial" w:cstheme="minorHAnsi"/>
                <w:lang w:val="de-CH"/>
              </w:rPr>
              <w:t>richtig</w:t>
            </w:r>
            <w:proofErr w:type="spellEnd"/>
            <w:r w:rsidRPr="004375D3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4375D3">
              <w:rPr>
                <w:rFonts w:eastAsia="Arial" w:cstheme="minorHAnsi"/>
                <w:lang w:val="de-CH"/>
              </w:rPr>
              <w:t>zugeordnet</w:t>
            </w:r>
            <w:proofErr w:type="spellEnd"/>
            <w:r w:rsidRPr="004375D3">
              <w:rPr>
                <w:rFonts w:eastAsia="Arial" w:cstheme="minorHAnsi"/>
                <w:lang w:val="de-CH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75D3" w:rsidRPr="004375D3" w:rsidRDefault="004375D3" w:rsidP="004375D3">
            <w:pPr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75D3" w:rsidRPr="004375D3" w:rsidRDefault="004375D3" w:rsidP="004375D3">
            <w:pPr>
              <w:pStyle w:val="TableParagraph"/>
              <w:spacing w:before="75" w:line="247" w:lineRule="auto"/>
              <w:ind w:left="75" w:right="273"/>
              <w:rPr>
                <w:rFonts w:eastAsia="Arial" w:cstheme="minorHAnsi"/>
                <w:lang w:val="de-CH"/>
              </w:rPr>
            </w:pPr>
            <w:proofErr w:type="spellStart"/>
            <w:r w:rsidRPr="004375D3">
              <w:rPr>
                <w:rFonts w:eastAsia="Arial" w:cstheme="minorHAnsi"/>
                <w:lang w:val="de-CH"/>
              </w:rPr>
              <w:t>Mehr</w:t>
            </w:r>
            <w:proofErr w:type="spellEnd"/>
            <w:r w:rsidRPr="004375D3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4375D3">
              <w:rPr>
                <w:rFonts w:eastAsia="Arial" w:cstheme="minorHAnsi"/>
                <w:lang w:val="de-CH"/>
              </w:rPr>
              <w:t>als</w:t>
            </w:r>
            <w:proofErr w:type="spellEnd"/>
            <w:r w:rsidRPr="004375D3">
              <w:rPr>
                <w:rFonts w:eastAsia="Arial" w:cstheme="minorHAnsi"/>
                <w:lang w:val="de-CH"/>
              </w:rPr>
              <w:t xml:space="preserve"> 10 Begriffe sind richtig </w:t>
            </w:r>
            <w:r>
              <w:rPr>
                <w:rFonts w:eastAsia="Arial" w:cstheme="minorHAnsi"/>
                <w:lang w:val="de-CH"/>
              </w:rPr>
              <w:t>zuge</w:t>
            </w:r>
            <w:r w:rsidRPr="004375D3">
              <w:rPr>
                <w:rFonts w:eastAsia="Arial" w:cstheme="minorHAnsi"/>
                <w:lang w:val="de-CH"/>
              </w:rPr>
              <w:t>ordnet.</w:t>
            </w:r>
          </w:p>
        </w:tc>
      </w:tr>
      <w:tr w:rsidR="000F1F41" w:rsidTr="007659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F1F41" w:rsidRPr="00E566BD" w:rsidRDefault="000F1F41" w:rsidP="007659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F1F41" w:rsidRDefault="000F1F41" w:rsidP="007659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0F1F41" w:rsidRPr="00D2354B" w:rsidRDefault="004375D3" w:rsidP="00D2354B">
            <w:pPr>
              <w:widowControl w:val="0"/>
              <w:spacing w:before="40" w:after="60" w:line="245" w:lineRule="auto"/>
              <w:rPr>
                <w:rFonts w:eastAsiaTheme="majorEastAsia" w:cstheme="majorBidi"/>
                <w:b/>
                <w:bCs/>
                <w:i/>
              </w:rPr>
            </w:pPr>
            <w:r w:rsidRPr="004375D3">
              <w:rPr>
                <w:rFonts w:eastAsia="Arial" w:cstheme="minorHAnsi"/>
                <w:b/>
                <w:i/>
              </w:rPr>
              <w:t>Du schreibst mindestens 1 zusätzliches privates und mindestens 3 zusätzliche öffentliche Gebäude auf (Auftrag 2).</w:t>
            </w:r>
          </w:p>
        </w:tc>
      </w:tr>
      <w:tr w:rsidR="004375D3" w:rsidRPr="008D7A41" w:rsidTr="0076590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75D3" w:rsidRPr="008D7A41" w:rsidRDefault="004375D3" w:rsidP="004375D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75D3" w:rsidRPr="004375D3" w:rsidRDefault="004375D3" w:rsidP="004375D3">
            <w:pPr>
              <w:pStyle w:val="TableParagraph"/>
              <w:spacing w:before="76" w:line="244" w:lineRule="auto"/>
              <w:ind w:left="75" w:right="252"/>
              <w:rPr>
                <w:rFonts w:eastAsia="Arial" w:cstheme="minorHAnsi"/>
                <w:lang w:val="de-CH"/>
              </w:rPr>
            </w:pPr>
            <w:proofErr w:type="spellStart"/>
            <w:r w:rsidRPr="004375D3">
              <w:rPr>
                <w:rFonts w:eastAsia="Arial" w:cstheme="minorHAnsi"/>
                <w:lang w:val="de-CH"/>
              </w:rPr>
              <w:t>Kein</w:t>
            </w:r>
            <w:proofErr w:type="spellEnd"/>
            <w:r w:rsidRPr="004375D3">
              <w:rPr>
                <w:rFonts w:eastAsia="Arial" w:cstheme="minorHAnsi"/>
                <w:lang w:val="de-CH"/>
              </w:rPr>
              <w:t xml:space="preserve"> privates Gebäude ist </w:t>
            </w:r>
            <w:r>
              <w:rPr>
                <w:rFonts w:eastAsia="Arial" w:cstheme="minorHAnsi"/>
                <w:lang w:val="de-CH"/>
              </w:rPr>
              <w:t>aufgeschrie</w:t>
            </w:r>
            <w:r w:rsidRPr="004375D3">
              <w:rPr>
                <w:rFonts w:eastAsia="Arial" w:cstheme="minorHAnsi"/>
                <w:lang w:val="de-CH"/>
              </w:rPr>
              <w:t>ben und richtig zugeordnet.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75D3" w:rsidRPr="004375D3" w:rsidRDefault="004375D3" w:rsidP="004375D3">
            <w:pPr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75D3" w:rsidRPr="004375D3" w:rsidRDefault="004375D3" w:rsidP="004375D3">
            <w:pPr>
              <w:pStyle w:val="TableParagraph"/>
              <w:spacing w:before="76" w:line="244" w:lineRule="auto"/>
              <w:ind w:left="92" w:right="144"/>
              <w:rPr>
                <w:rFonts w:eastAsia="Arial" w:cstheme="minorHAnsi"/>
                <w:lang w:val="de-CH"/>
              </w:rPr>
            </w:pPr>
            <w:r w:rsidRPr="004375D3">
              <w:rPr>
                <w:rFonts w:eastAsia="Arial" w:cstheme="minorHAnsi"/>
                <w:lang w:val="de-CH"/>
              </w:rPr>
              <w:t xml:space="preserve">1-2 private Gebäude sind </w:t>
            </w:r>
            <w:r>
              <w:rPr>
                <w:rFonts w:eastAsia="Arial" w:cstheme="minorHAnsi"/>
                <w:lang w:val="de-CH"/>
              </w:rPr>
              <w:t>aufgeschrie</w:t>
            </w:r>
            <w:r w:rsidRPr="004375D3">
              <w:rPr>
                <w:rFonts w:eastAsia="Arial" w:cstheme="minorHAnsi"/>
                <w:lang w:val="de-CH"/>
              </w:rPr>
              <w:t>ben und richtig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75D3" w:rsidRPr="004375D3" w:rsidRDefault="004375D3" w:rsidP="004375D3">
            <w:pPr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75D3" w:rsidRPr="004375D3" w:rsidRDefault="004375D3" w:rsidP="004375D3">
            <w:pPr>
              <w:pStyle w:val="TableParagraph"/>
              <w:spacing w:before="76" w:line="244" w:lineRule="auto"/>
              <w:ind w:left="75" w:right="209"/>
              <w:rPr>
                <w:rFonts w:eastAsia="Arial" w:cstheme="minorHAnsi"/>
                <w:lang w:val="de-CH"/>
              </w:rPr>
            </w:pPr>
            <w:proofErr w:type="spellStart"/>
            <w:r w:rsidRPr="004375D3">
              <w:rPr>
                <w:rFonts w:eastAsia="Arial" w:cstheme="minorHAnsi"/>
                <w:lang w:val="de-CH"/>
              </w:rPr>
              <w:t>Mehr</w:t>
            </w:r>
            <w:proofErr w:type="spellEnd"/>
            <w:r w:rsidRPr="004375D3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4375D3">
              <w:rPr>
                <w:rFonts w:eastAsia="Arial" w:cstheme="minorHAnsi"/>
                <w:lang w:val="de-CH"/>
              </w:rPr>
              <w:t>als</w:t>
            </w:r>
            <w:proofErr w:type="spellEnd"/>
            <w:r w:rsidRPr="004375D3">
              <w:rPr>
                <w:rFonts w:eastAsia="Arial" w:cstheme="minorHAnsi"/>
                <w:lang w:val="de-CH"/>
              </w:rPr>
              <w:t xml:space="preserve"> 2 private Gebäude sind </w:t>
            </w:r>
            <w:r>
              <w:rPr>
                <w:rFonts w:eastAsia="Arial" w:cstheme="minorHAnsi"/>
                <w:lang w:val="de-CH"/>
              </w:rPr>
              <w:t>aufge</w:t>
            </w:r>
            <w:r w:rsidRPr="004375D3">
              <w:rPr>
                <w:rFonts w:eastAsia="Arial" w:cstheme="minorHAnsi"/>
                <w:lang w:val="de-CH"/>
              </w:rPr>
              <w:t>schrieben und richtig zugeordnet.</w:t>
            </w:r>
          </w:p>
        </w:tc>
      </w:tr>
      <w:tr w:rsidR="004375D3" w:rsidRPr="008D7A41" w:rsidTr="0076590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75D3" w:rsidRPr="008D7A41" w:rsidRDefault="004375D3" w:rsidP="004375D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75D3" w:rsidRPr="004375D3" w:rsidRDefault="004375D3" w:rsidP="004375D3">
            <w:pPr>
              <w:pStyle w:val="TableParagraph"/>
              <w:spacing w:before="74" w:line="244" w:lineRule="auto"/>
              <w:ind w:left="75" w:right="204"/>
              <w:rPr>
                <w:rFonts w:eastAsia="Arial" w:cstheme="minorHAnsi"/>
                <w:lang w:val="de-CH"/>
              </w:rPr>
            </w:pPr>
            <w:proofErr w:type="spellStart"/>
            <w:r w:rsidRPr="004375D3">
              <w:rPr>
                <w:rFonts w:eastAsia="Arial" w:cstheme="minorHAnsi"/>
                <w:lang w:val="de-CH"/>
              </w:rPr>
              <w:t>Weniger</w:t>
            </w:r>
            <w:proofErr w:type="spellEnd"/>
            <w:r w:rsidRPr="004375D3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4375D3">
              <w:rPr>
                <w:rFonts w:eastAsia="Arial" w:cstheme="minorHAnsi"/>
                <w:lang w:val="de-CH"/>
              </w:rPr>
              <w:t>als</w:t>
            </w:r>
            <w:proofErr w:type="spellEnd"/>
            <w:r w:rsidRPr="004375D3">
              <w:rPr>
                <w:rFonts w:eastAsia="Arial" w:cstheme="minorHAnsi"/>
                <w:lang w:val="de-CH"/>
              </w:rPr>
              <w:t xml:space="preserve"> 3 </w:t>
            </w:r>
            <w:proofErr w:type="spellStart"/>
            <w:r w:rsidRPr="004375D3">
              <w:rPr>
                <w:rFonts w:eastAsia="Arial" w:cstheme="minorHAnsi"/>
                <w:lang w:val="de-CH"/>
              </w:rPr>
              <w:t>öffentliche</w:t>
            </w:r>
            <w:proofErr w:type="spellEnd"/>
            <w:r w:rsidRPr="004375D3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4375D3">
              <w:rPr>
                <w:rFonts w:eastAsia="Arial" w:cstheme="minorHAnsi"/>
                <w:lang w:val="de-CH"/>
              </w:rPr>
              <w:t>Gebäude</w:t>
            </w:r>
            <w:proofErr w:type="spellEnd"/>
            <w:r w:rsidRPr="004375D3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4375D3">
              <w:rPr>
                <w:rFonts w:eastAsia="Arial" w:cstheme="minorHAnsi"/>
                <w:lang w:val="de-CH"/>
              </w:rPr>
              <w:t>sind</w:t>
            </w:r>
            <w:proofErr w:type="spellEnd"/>
            <w:r w:rsidRPr="004375D3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4375D3">
              <w:rPr>
                <w:rFonts w:eastAsia="Arial" w:cstheme="minorHAnsi"/>
                <w:lang w:val="de-CH"/>
              </w:rPr>
              <w:t>aufgeschrieben</w:t>
            </w:r>
            <w:proofErr w:type="spellEnd"/>
            <w:r w:rsidRPr="004375D3">
              <w:rPr>
                <w:rFonts w:eastAsia="Arial" w:cstheme="minorHAnsi"/>
                <w:lang w:val="de-CH"/>
              </w:rPr>
              <w:t xml:space="preserve"> und </w:t>
            </w:r>
            <w:proofErr w:type="spellStart"/>
            <w:r w:rsidRPr="004375D3">
              <w:rPr>
                <w:rFonts w:eastAsia="Arial" w:cstheme="minorHAnsi"/>
                <w:lang w:val="de-CH"/>
              </w:rPr>
              <w:t>richtig</w:t>
            </w:r>
            <w:proofErr w:type="spellEnd"/>
            <w:r w:rsidRPr="004375D3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4375D3">
              <w:rPr>
                <w:rFonts w:eastAsia="Arial" w:cstheme="minorHAnsi"/>
                <w:lang w:val="de-CH"/>
              </w:rPr>
              <w:t>zugeordnet</w:t>
            </w:r>
            <w:proofErr w:type="spellEnd"/>
            <w:r w:rsidRPr="004375D3">
              <w:rPr>
                <w:rFonts w:eastAsia="Arial" w:cstheme="minorHAnsi"/>
                <w:lang w:val="de-CH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75D3" w:rsidRPr="004375D3" w:rsidRDefault="004375D3" w:rsidP="004375D3">
            <w:pPr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75D3" w:rsidRPr="004375D3" w:rsidRDefault="004375D3" w:rsidP="004375D3">
            <w:pPr>
              <w:pStyle w:val="TableParagraph"/>
              <w:spacing w:before="74" w:line="244" w:lineRule="auto"/>
              <w:ind w:left="92" w:right="312"/>
              <w:rPr>
                <w:rFonts w:eastAsia="Arial" w:cstheme="minorHAnsi"/>
                <w:lang w:val="de-CH"/>
              </w:rPr>
            </w:pPr>
            <w:r w:rsidRPr="004375D3">
              <w:rPr>
                <w:rFonts w:eastAsia="Arial" w:cstheme="minorHAnsi"/>
                <w:lang w:val="de-CH"/>
              </w:rPr>
              <w:t xml:space="preserve">3-4 öffentliche Gebäude sind </w:t>
            </w:r>
            <w:r>
              <w:rPr>
                <w:rFonts w:eastAsia="Arial" w:cstheme="minorHAnsi"/>
                <w:lang w:val="de-CH"/>
              </w:rPr>
              <w:t>aufge</w:t>
            </w:r>
            <w:r w:rsidRPr="004375D3">
              <w:rPr>
                <w:rFonts w:eastAsia="Arial" w:cstheme="minorHAnsi"/>
                <w:lang w:val="de-CH"/>
              </w:rPr>
              <w:t>schrieben und richtig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75D3" w:rsidRPr="004375D3" w:rsidRDefault="004375D3" w:rsidP="004375D3">
            <w:pPr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75D3" w:rsidRPr="004375D3" w:rsidRDefault="004375D3" w:rsidP="004375D3">
            <w:pPr>
              <w:pStyle w:val="TableParagraph"/>
              <w:spacing w:before="74" w:line="244" w:lineRule="auto"/>
              <w:ind w:left="75" w:right="124"/>
              <w:rPr>
                <w:rFonts w:eastAsia="Arial" w:cstheme="minorHAnsi"/>
                <w:lang w:val="de-CH"/>
              </w:rPr>
            </w:pPr>
            <w:proofErr w:type="spellStart"/>
            <w:r w:rsidRPr="004375D3">
              <w:rPr>
                <w:rFonts w:eastAsia="Arial" w:cstheme="minorHAnsi"/>
                <w:lang w:val="de-CH"/>
              </w:rPr>
              <w:t>Mehr</w:t>
            </w:r>
            <w:proofErr w:type="spellEnd"/>
            <w:r w:rsidRPr="004375D3">
              <w:rPr>
                <w:rFonts w:eastAsia="Arial" w:cstheme="minorHAnsi"/>
                <w:lang w:val="de-CH"/>
              </w:rPr>
              <w:t xml:space="preserve"> </w:t>
            </w:r>
            <w:proofErr w:type="spellStart"/>
            <w:r w:rsidRPr="004375D3">
              <w:rPr>
                <w:rFonts w:eastAsia="Arial" w:cstheme="minorHAnsi"/>
                <w:lang w:val="de-CH"/>
              </w:rPr>
              <w:t>als</w:t>
            </w:r>
            <w:proofErr w:type="spellEnd"/>
            <w:r w:rsidRPr="004375D3">
              <w:rPr>
                <w:rFonts w:eastAsia="Arial" w:cstheme="minorHAnsi"/>
                <w:lang w:val="de-CH"/>
              </w:rPr>
              <w:t xml:space="preserve"> 4 öffentliche Gebäude sind </w:t>
            </w:r>
            <w:r>
              <w:rPr>
                <w:rFonts w:eastAsia="Arial" w:cstheme="minorHAnsi"/>
                <w:lang w:val="de-CH"/>
              </w:rPr>
              <w:t>auf</w:t>
            </w:r>
            <w:r w:rsidRPr="004375D3">
              <w:rPr>
                <w:rFonts w:eastAsia="Arial" w:cstheme="minorHAnsi"/>
                <w:lang w:val="de-CH"/>
              </w:rPr>
              <w:t xml:space="preserve">geschrieben und richtig </w:t>
            </w:r>
            <w:proofErr w:type="spellStart"/>
            <w:r w:rsidRPr="004375D3">
              <w:rPr>
                <w:rFonts w:eastAsia="Arial" w:cstheme="minorHAnsi"/>
                <w:lang w:val="de-CH"/>
              </w:rPr>
              <w:t>zugeordnet</w:t>
            </w:r>
            <w:proofErr w:type="spellEnd"/>
            <w:r w:rsidRPr="004375D3">
              <w:rPr>
                <w:rFonts w:eastAsia="Arial" w:cstheme="minorHAnsi"/>
                <w:lang w:val="de-CH"/>
              </w:rPr>
              <w:t>.</w:t>
            </w:r>
            <w:bookmarkStart w:id="0" w:name="_GoBack"/>
            <w:bookmarkEnd w:id="0"/>
          </w:p>
        </w:tc>
      </w:tr>
    </w:tbl>
    <w:p w:rsidR="000F1F41" w:rsidRDefault="000F1F41" w:rsidP="004479CC">
      <w:pPr>
        <w:rPr>
          <w:rFonts w:cstheme="minorHAnsi"/>
          <w:b/>
          <w:sz w:val="24"/>
          <w:szCs w:val="24"/>
        </w:rPr>
      </w:pPr>
    </w:p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C83D3A" w:rsidP="00C37F31">
      <w:pPr>
        <w:rPr>
          <w:sz w:val="32"/>
          <w:szCs w:val="32"/>
        </w:rPr>
      </w:pPr>
      <w:r>
        <w:rPr>
          <w:sz w:val="32"/>
          <w:szCs w:val="32"/>
        </w:rPr>
        <w:t>Vergleichen und Experimentieren</w:t>
      </w:r>
      <w:r w:rsidR="00C37F31" w:rsidRPr="006E4D8E">
        <w:rPr>
          <w:sz w:val="32"/>
          <w:szCs w:val="32"/>
        </w:rPr>
        <w:t xml:space="preserve">: Aufgabe </w:t>
      </w:r>
      <w:r w:rsidR="00696750">
        <w:rPr>
          <w:sz w:val="32"/>
          <w:szCs w:val="32"/>
        </w:rPr>
        <w:t>2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4931A5" w:rsidTr="00BF28AA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31A5" w:rsidRPr="00640CCC" w:rsidRDefault="004931A5" w:rsidP="00BF28AA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4931A5" w:rsidRDefault="004375D3" w:rsidP="00BF28AA">
            <w:pPr>
              <w:spacing w:before="80"/>
              <w:jc w:val="center"/>
              <w:rPr>
                <w:rFonts w:cstheme="minorHAnsi"/>
              </w:rPr>
            </w:pPr>
            <w:r w:rsidRPr="004375D3">
              <w:rPr>
                <w:rFonts w:eastAsia="Arial" w:cstheme="minorHAnsi"/>
              </w:rPr>
              <w:t>Du ordnest mindestens 7 Gebäude privatem oder öffentlichem Zweck zu (Auftrag 1).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931A5" w:rsidRPr="00640CCC" w:rsidRDefault="004931A5" w:rsidP="00BF28AA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4931A5" w:rsidRDefault="004375D3" w:rsidP="00BF28AA">
            <w:pPr>
              <w:spacing w:before="80"/>
              <w:jc w:val="center"/>
              <w:rPr>
                <w:rFonts w:cstheme="minorHAnsi"/>
              </w:rPr>
            </w:pPr>
            <w:r w:rsidRPr="004375D3">
              <w:rPr>
                <w:rFonts w:eastAsia="Arial" w:cstheme="minorHAnsi"/>
              </w:rPr>
              <w:t>Du schreibst mindestens 1 zusätzliches privates und mindestens 3 zusätzliche öffentliche Gebäude auf (Auftrag 2).</w:t>
            </w: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Pr="00D23AA7" w:rsidRDefault="004931A5" w:rsidP="00BF28A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4931A5" w:rsidRPr="00D23AA7" w:rsidRDefault="004931A5" w:rsidP="00BF28A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Pr="00D23AA7" w:rsidRDefault="004931A5" w:rsidP="00BF28A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Pr="00D23AA7" w:rsidRDefault="004931A5" w:rsidP="00BF28A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Pr="00D23AA7" w:rsidRDefault="004931A5" w:rsidP="00BF28A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4931A5" w:rsidRPr="00D23AA7" w:rsidRDefault="004931A5" w:rsidP="00BF28A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Pr="00D23AA7" w:rsidRDefault="004931A5" w:rsidP="00BF28A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Pr="00D23AA7" w:rsidRDefault="004931A5" w:rsidP="00BF28A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  <w:tr w:rsidR="004931A5" w:rsidTr="00BF28AA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31A5" w:rsidRDefault="004931A5" w:rsidP="00BF28AA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AC48C2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6A4142">
      <w:rPr>
        <w:szCs w:val="19"/>
      </w:rPr>
      <w:t xml:space="preserve">Orientierungsaufgaben NMG | </w:t>
    </w:r>
    <w:proofErr w:type="spellStart"/>
    <w:r w:rsidRPr="006A4142">
      <w:rPr>
        <w:szCs w:val="19"/>
      </w:rPr>
      <w:t>Primar</w:t>
    </w:r>
    <w:proofErr w:type="spellEnd"/>
    <w:r w:rsidRPr="006A4142">
      <w:rPr>
        <w:szCs w:val="19"/>
      </w:rPr>
      <w:t xml:space="preserve">, 3. Klasse | </w:t>
    </w:r>
    <w:proofErr w:type="spellStart"/>
    <w:r w:rsidRPr="006A4142">
      <w:rPr>
        <w:szCs w:val="19"/>
      </w:rPr>
      <w:t>Vergleichen</w:t>
    </w:r>
    <w:proofErr w:type="spellEnd"/>
    <w:r w:rsidRPr="006A4142">
      <w:rPr>
        <w:szCs w:val="19"/>
      </w:rPr>
      <w:t xml:space="preserve"> und </w:t>
    </w:r>
    <w:proofErr w:type="spellStart"/>
    <w:r w:rsidRPr="006A4142">
      <w:rPr>
        <w:szCs w:val="19"/>
      </w:rPr>
      <w:t>Experimentieren</w:t>
    </w:r>
    <w:proofErr w:type="spellEnd"/>
    <w:r w:rsidRPr="00245C4D">
      <w:rPr>
        <w:szCs w:val="19"/>
      </w:rPr>
      <w:t xml:space="preserve"> </w:t>
    </w:r>
    <w:r>
      <w:rPr>
        <w:szCs w:val="19"/>
      </w:rPr>
      <w:t xml:space="preserve">| Aufgabe </w:t>
    </w:r>
    <w:r w:rsidR="00696750">
      <w:rPr>
        <w:szCs w:val="19"/>
      </w:rPr>
      <w:t>2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4375D3" w:rsidRPr="004375D3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448CD"/>
    <w:rsid w:val="001A2C50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375D3"/>
    <w:rsid w:val="004479CC"/>
    <w:rsid w:val="00474CE2"/>
    <w:rsid w:val="00486D69"/>
    <w:rsid w:val="004931A5"/>
    <w:rsid w:val="004D3DF3"/>
    <w:rsid w:val="004E1E68"/>
    <w:rsid w:val="004F61B2"/>
    <w:rsid w:val="00526128"/>
    <w:rsid w:val="00537EE1"/>
    <w:rsid w:val="005A00A2"/>
    <w:rsid w:val="005B79CC"/>
    <w:rsid w:val="005C15E7"/>
    <w:rsid w:val="005E365C"/>
    <w:rsid w:val="00612AAF"/>
    <w:rsid w:val="006642F8"/>
    <w:rsid w:val="00666644"/>
    <w:rsid w:val="00696750"/>
    <w:rsid w:val="00697047"/>
    <w:rsid w:val="006B7B36"/>
    <w:rsid w:val="006C7765"/>
    <w:rsid w:val="006D46F6"/>
    <w:rsid w:val="007116E4"/>
    <w:rsid w:val="007E1C9A"/>
    <w:rsid w:val="0086154B"/>
    <w:rsid w:val="008851C9"/>
    <w:rsid w:val="008C4F09"/>
    <w:rsid w:val="009C2A23"/>
    <w:rsid w:val="00A412EE"/>
    <w:rsid w:val="00A47D66"/>
    <w:rsid w:val="00AC1E83"/>
    <w:rsid w:val="00AC48C2"/>
    <w:rsid w:val="00AC6A4F"/>
    <w:rsid w:val="00AD4488"/>
    <w:rsid w:val="00AF6846"/>
    <w:rsid w:val="00AF7F77"/>
    <w:rsid w:val="00B04022"/>
    <w:rsid w:val="00B101F1"/>
    <w:rsid w:val="00B4318D"/>
    <w:rsid w:val="00B555E7"/>
    <w:rsid w:val="00BC2C8A"/>
    <w:rsid w:val="00BE406C"/>
    <w:rsid w:val="00BE5A80"/>
    <w:rsid w:val="00BF117E"/>
    <w:rsid w:val="00C0007A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64289"/>
    <w:rsid w:val="00D849EA"/>
    <w:rsid w:val="00D91D46"/>
    <w:rsid w:val="00D96C9F"/>
    <w:rsid w:val="00DC12D8"/>
    <w:rsid w:val="00DF6A17"/>
    <w:rsid w:val="00E70354"/>
    <w:rsid w:val="00E77292"/>
    <w:rsid w:val="00E9208C"/>
    <w:rsid w:val="00EB2AC9"/>
    <w:rsid w:val="00EB2E2E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2A38619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2786-98E9-40E1-8C7A-799F7A46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2017-02-09T08:24:00Z</dcterms:created>
  <dcterms:modified xsi:type="dcterms:W3CDTF">2017-02-09T08:27:00Z</dcterms:modified>
</cp:coreProperties>
</file>