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3B" w:rsidRPr="00B26D76" w:rsidRDefault="00475A3B" w:rsidP="00475A3B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B26D76">
        <w:rPr>
          <w:rFonts w:cstheme="minorHAnsi"/>
          <w:sz w:val="32"/>
          <w:szCs w:val="32"/>
        </w:rPr>
        <w:t>AUFGABE 6</w:t>
      </w:r>
      <w:r>
        <w:rPr>
          <w:rFonts w:cstheme="minorHAnsi"/>
          <w:sz w:val="32"/>
          <w:szCs w:val="32"/>
        </w:rPr>
        <w:t xml:space="preserve">: </w:t>
      </w:r>
      <w:r w:rsidRPr="00B26D76">
        <w:rPr>
          <w:rFonts w:cstheme="minorHAnsi"/>
          <w:sz w:val="32"/>
          <w:szCs w:val="32"/>
        </w:rPr>
        <w:t>Vorhaben durchführen</w:t>
      </w:r>
    </w:p>
    <w:p w:rsidR="00475A3B" w:rsidRPr="007E6FC7" w:rsidRDefault="00475A3B" w:rsidP="00475A3B">
      <w:pPr>
        <w:spacing w:before="5"/>
        <w:rPr>
          <w:rFonts w:eastAsia="Calibri" w:cstheme="minorHAnsi"/>
          <w:sz w:val="20"/>
          <w:szCs w:val="20"/>
        </w:rPr>
      </w:pPr>
    </w:p>
    <w:p w:rsidR="00475A3B" w:rsidRPr="00B92D31" w:rsidRDefault="00475A3B" w:rsidP="00475A3B">
      <w:pPr>
        <w:rPr>
          <w:rFonts w:cstheme="minorHAnsi"/>
        </w:rPr>
      </w:pPr>
      <w:r w:rsidRPr="00B92D31">
        <w:rPr>
          <w:rFonts w:cstheme="minorHAnsi"/>
        </w:rPr>
        <w:t>Du willst ein modulares Verwahrungssystem für bestimmte Gegenstände herstellen. Am Beispiel Vorhaben durchführen lernst du, wie du selbstständig deine Planung ausführen kannst.</w:t>
      </w:r>
    </w:p>
    <w:p w:rsidR="00475A3B" w:rsidRDefault="00475A3B" w:rsidP="00253709">
      <w:pPr>
        <w:spacing w:before="0"/>
        <w:rPr>
          <w:rFonts w:eastAsia="Arial" w:cstheme="minorHAnsi"/>
          <w:sz w:val="20"/>
          <w:szCs w:val="20"/>
        </w:rPr>
      </w:pPr>
    </w:p>
    <w:p w:rsidR="00253709" w:rsidRPr="00D56A75" w:rsidRDefault="00253709" w:rsidP="00253709">
      <w:pPr>
        <w:spacing w:before="0"/>
        <w:rPr>
          <w:rFonts w:eastAsia="Arial" w:cstheme="minorHAnsi"/>
          <w:sz w:val="20"/>
          <w:szCs w:val="20"/>
        </w:rPr>
      </w:pPr>
    </w:p>
    <w:p w:rsidR="00253709" w:rsidRDefault="00253709" w:rsidP="00253709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13419940" wp14:editId="56A0E306">
                <wp:extent cx="3838575" cy="6667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709" w:rsidRPr="00E9208C" w:rsidRDefault="00253709" w:rsidP="00253709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253709" w:rsidRDefault="00D87176" w:rsidP="0025370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Selbstständig arbeiten und Prozess dokumentieren</w:t>
                            </w:r>
                          </w:p>
                          <w:p w:rsidR="00D87176" w:rsidRPr="00F25E6E" w:rsidRDefault="00D87176" w:rsidP="0025370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Material und Werkzeuge fachgerecht handhaben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419940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" fillcolor="#d8d8d8 [2732]" strokecolor="#7f7f7f [1612]" strokeweight=".58pt">
                <v:textbox inset="0,0,0,0">
                  <w:txbxContent>
                    <w:p w:rsidR="00253709" w:rsidRPr="00E9208C" w:rsidRDefault="00253709" w:rsidP="00253709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253709" w:rsidRDefault="00D87176" w:rsidP="00253709">
                      <w:pPr>
                        <w:pStyle w:val="Listenabsatz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Selbstständig arbeiten und Prozess dokumentieren</w:t>
                      </w:r>
                    </w:p>
                    <w:p w:rsidR="00D87176" w:rsidRPr="00F25E6E" w:rsidRDefault="00D87176" w:rsidP="00253709">
                      <w:pPr>
                        <w:pStyle w:val="Listenabsatz"/>
                        <w:widowControl w:val="0"/>
                        <w:numPr>
                          <w:ilvl w:val="0"/>
                          <w:numId w:val="3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Material und Werkzeuge fachgerecht handhaben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709" w:rsidRDefault="00253709" w:rsidP="00253709">
      <w:pPr>
        <w:spacing w:before="0"/>
        <w:rPr>
          <w:rFonts w:cstheme="minorHAnsi"/>
        </w:rPr>
      </w:pPr>
    </w:p>
    <w:p w:rsidR="00253709" w:rsidRDefault="00253709" w:rsidP="00253709">
      <w:pPr>
        <w:spacing w:before="0"/>
        <w:rPr>
          <w:rFonts w:cstheme="minorHAnsi"/>
        </w:rPr>
      </w:pPr>
    </w:p>
    <w:p w:rsidR="00253709" w:rsidRDefault="00253709" w:rsidP="00253709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75322E8D" wp14:editId="2130BB1B">
                <wp:extent cx="6305550" cy="11525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709" w:rsidRPr="00E9208C" w:rsidRDefault="00253709" w:rsidP="00253709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53709" w:rsidRDefault="00D87176" w:rsidP="0025370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Du arbeitest konzentriert und strukturiert.</w:t>
                            </w:r>
                          </w:p>
                          <w:p w:rsidR="00D87176" w:rsidRDefault="00D87176" w:rsidP="0025370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Deine Arbeit ist präzis und sauber ausgeführt.</w:t>
                            </w:r>
                          </w:p>
                          <w:p w:rsidR="00D87176" w:rsidRDefault="00D87176" w:rsidP="0025370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Du gehst mit Material und Werkzeugen fachgerecht um.</w:t>
                            </w:r>
                          </w:p>
                          <w:p w:rsidR="00D87176" w:rsidRDefault="00D87176" w:rsidP="0025370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Du hältst deinen Arbeitsplatz sauber und in Ordnung.</w:t>
                            </w:r>
                          </w:p>
                          <w:p w:rsidR="00D87176" w:rsidRPr="008E634D" w:rsidRDefault="00D87176" w:rsidP="0025370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Die wesentlichen Schritte und Ziele sind in deinem Arbeitsjournal festgehalten.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22E8D" id="Textfeld 40" o:spid="_x0000_s1027" type="#_x0000_t202" style="width:496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" filled="f" strokecolor="#7f7f7f [1612]" strokeweight=".5pt">
                <v:textbox inset="0,0,0,0">
                  <w:txbxContent>
                    <w:p w:rsidR="00253709" w:rsidRPr="00E9208C" w:rsidRDefault="00253709" w:rsidP="00253709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53709" w:rsidRDefault="00D87176" w:rsidP="00253709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Du arbeitest konzentriert und strukturiert.</w:t>
                      </w:r>
                    </w:p>
                    <w:p w:rsidR="00D87176" w:rsidRDefault="00D87176" w:rsidP="00253709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Deine Arbeit ist präzis und sauber ausgeführt.</w:t>
                      </w:r>
                    </w:p>
                    <w:p w:rsidR="00D87176" w:rsidRDefault="00D87176" w:rsidP="00253709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Du gehst mit Material und Werkzeugen fachgerecht um.</w:t>
                      </w:r>
                    </w:p>
                    <w:p w:rsidR="00D87176" w:rsidRDefault="00D87176" w:rsidP="00253709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Du hältst deinen Arbeitsplatz sauber und in Ordnung.</w:t>
                      </w:r>
                    </w:p>
                    <w:p w:rsidR="00D87176" w:rsidRPr="008E634D" w:rsidRDefault="00D87176" w:rsidP="00253709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Die wesentlichen Schritte und Ziele sind in deinem Arbeitsjournal festgehalten.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253709" w:rsidRDefault="00253709" w:rsidP="00253709">
      <w:pPr>
        <w:spacing w:before="0"/>
        <w:rPr>
          <w:rFonts w:cstheme="minorHAnsi"/>
          <w:b/>
        </w:rPr>
      </w:pPr>
    </w:p>
    <w:p w:rsidR="00475A3B" w:rsidRPr="00D56A75" w:rsidRDefault="00475A3B" w:rsidP="00253709">
      <w:pPr>
        <w:spacing w:before="0"/>
        <w:rPr>
          <w:rFonts w:eastAsia="Arial" w:cstheme="minorHAnsi"/>
          <w:b/>
          <w:bCs/>
          <w:sz w:val="20"/>
          <w:szCs w:val="20"/>
        </w:rPr>
      </w:pPr>
    </w:p>
    <w:p w:rsidR="00475A3B" w:rsidRPr="00D56A75" w:rsidRDefault="00475A3B" w:rsidP="00475A3B">
      <w:pPr>
        <w:spacing w:before="4"/>
        <w:rPr>
          <w:rFonts w:eastAsia="Arial" w:cstheme="minorHAnsi"/>
          <w:b/>
          <w:bCs/>
          <w:sz w:val="18"/>
          <w:szCs w:val="18"/>
        </w:rPr>
      </w:pPr>
    </w:p>
    <w:p w:rsidR="00475A3B" w:rsidRPr="00B26D76" w:rsidRDefault="00475A3B" w:rsidP="00475A3B">
      <w:pPr>
        <w:spacing w:line="245" w:lineRule="auto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1. </w:t>
      </w:r>
      <w:r w:rsidRPr="00B26D76">
        <w:rPr>
          <w:rFonts w:eastAsia="Arial" w:cstheme="minorHAnsi"/>
          <w:b/>
        </w:rPr>
        <w:t>Stelle die Modulbox her.</w:t>
      </w:r>
    </w:p>
    <w:p w:rsidR="00475A3B" w:rsidRPr="00475A3B" w:rsidRDefault="00475A3B" w:rsidP="00475A3B">
      <w:pPr>
        <w:pStyle w:val="Listenabsatz"/>
      </w:pPr>
      <w:r w:rsidRPr="00475A3B">
        <w:t>Sorge für einen sauberen und übersichtlichen Arbeitsplatz.</w:t>
      </w:r>
    </w:p>
    <w:p w:rsidR="00475A3B" w:rsidRPr="00475A3B" w:rsidRDefault="00475A3B" w:rsidP="00475A3B">
      <w:pPr>
        <w:pStyle w:val="Listenabsatz"/>
      </w:pPr>
      <w:r w:rsidRPr="00475A3B">
        <w:t>Setze die Werkzeuge fachgerecht ein.</w:t>
      </w:r>
    </w:p>
    <w:p w:rsidR="00475A3B" w:rsidRPr="00B26D76" w:rsidRDefault="00475A3B" w:rsidP="00475A3B">
      <w:pPr>
        <w:pStyle w:val="Listenabsatz"/>
      </w:pPr>
      <w:r w:rsidRPr="00475A3B">
        <w:t>Arbeite</w:t>
      </w:r>
      <w:r w:rsidRPr="00B26D76">
        <w:t xml:space="preserve"> sauber und genau.</w:t>
      </w:r>
    </w:p>
    <w:p w:rsidR="00475A3B" w:rsidRPr="00D56A75" w:rsidRDefault="00475A3B" w:rsidP="00475A3B">
      <w:pPr>
        <w:rPr>
          <w:rFonts w:eastAsia="Arial" w:cstheme="minorHAnsi"/>
          <w:i/>
          <w:sz w:val="18"/>
          <w:szCs w:val="18"/>
        </w:rPr>
      </w:pPr>
    </w:p>
    <w:p w:rsidR="00475A3B" w:rsidRPr="00D56A75" w:rsidRDefault="00475A3B" w:rsidP="00475A3B">
      <w:pPr>
        <w:spacing w:before="2"/>
        <w:rPr>
          <w:rFonts w:eastAsia="Arial" w:cstheme="minorHAnsi"/>
          <w:i/>
          <w:sz w:val="17"/>
          <w:szCs w:val="17"/>
        </w:rPr>
      </w:pPr>
    </w:p>
    <w:p w:rsidR="00475A3B" w:rsidRPr="00253709" w:rsidRDefault="00475A3B" w:rsidP="00253709">
      <w:pPr>
        <w:pStyle w:val="Listenabsatz"/>
        <w:numPr>
          <w:ilvl w:val="0"/>
          <w:numId w:val="39"/>
        </w:numPr>
        <w:spacing w:line="245" w:lineRule="auto"/>
        <w:rPr>
          <w:rFonts w:eastAsia="Arial" w:cstheme="minorHAnsi"/>
          <w:b/>
        </w:rPr>
      </w:pPr>
      <w:r w:rsidRPr="00253709">
        <w:rPr>
          <w:rFonts w:eastAsia="Arial" w:cstheme="minorHAnsi"/>
          <w:b/>
        </w:rPr>
        <w:t xml:space="preserve"> DENK DARAN: ZWEI MAL MESSEN, EIN MAL SCHNEIDEN!</w:t>
      </w:r>
    </w:p>
    <w:p w:rsidR="00475A3B" w:rsidRPr="00D56A75" w:rsidRDefault="00475A3B" w:rsidP="00475A3B">
      <w:pPr>
        <w:rPr>
          <w:rFonts w:eastAsia="Arial" w:cstheme="minorHAnsi"/>
          <w:b/>
          <w:bCs/>
          <w:sz w:val="20"/>
          <w:szCs w:val="20"/>
        </w:rPr>
      </w:pPr>
    </w:p>
    <w:p w:rsidR="00475A3B" w:rsidRDefault="00475A3B" w:rsidP="00475A3B">
      <w:pPr>
        <w:spacing w:line="245" w:lineRule="auto"/>
        <w:rPr>
          <w:rFonts w:eastAsia="Arial" w:cstheme="minorHAnsi"/>
          <w:b/>
        </w:rPr>
      </w:pPr>
    </w:p>
    <w:p w:rsidR="00475A3B" w:rsidRPr="00B26D76" w:rsidRDefault="00475A3B" w:rsidP="00475A3B">
      <w:pPr>
        <w:spacing w:line="245" w:lineRule="auto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2. </w:t>
      </w:r>
      <w:r w:rsidRPr="00B26D76">
        <w:rPr>
          <w:rFonts w:eastAsia="Arial" w:cstheme="minorHAnsi"/>
          <w:b/>
        </w:rPr>
        <w:t>Führe ein Arbeitsjournal.</w:t>
      </w:r>
    </w:p>
    <w:p w:rsidR="00475A3B" w:rsidRPr="00475A3B" w:rsidRDefault="00475A3B" w:rsidP="00475A3B">
      <w:pPr>
        <w:pStyle w:val="Listenabsatz"/>
      </w:pPr>
      <w:r w:rsidRPr="00B26D76">
        <w:t xml:space="preserve">Eine Vorlage </w:t>
      </w:r>
      <w:r w:rsidRPr="00475A3B">
        <w:t>für ein Arbeitsjournal befindet sich auf der nächsten Seite: (–&gt; Arbeitsjournal)</w:t>
      </w:r>
    </w:p>
    <w:p w:rsidR="00475A3B" w:rsidRPr="00475A3B" w:rsidRDefault="00475A3B" w:rsidP="00475A3B">
      <w:pPr>
        <w:pStyle w:val="Listenabsatz"/>
      </w:pPr>
      <w:r w:rsidRPr="00475A3B">
        <w:t>Bestimme die jeweiligen Lektionsziele.</w:t>
      </w:r>
    </w:p>
    <w:p w:rsidR="00475A3B" w:rsidRPr="00B26D76" w:rsidRDefault="00475A3B" w:rsidP="00475A3B">
      <w:pPr>
        <w:pStyle w:val="Listenabsatz"/>
      </w:pPr>
      <w:r w:rsidRPr="00475A3B">
        <w:t>Beurteile dein</w:t>
      </w:r>
      <w:r w:rsidRPr="00B26D76">
        <w:t>e Selbstständigkeit bei der Arbeit.</w:t>
      </w:r>
    </w:p>
    <w:p w:rsidR="00475A3B" w:rsidRPr="00D56A75" w:rsidRDefault="00475A3B" w:rsidP="00475A3B">
      <w:pPr>
        <w:rPr>
          <w:rFonts w:cstheme="minorHAnsi"/>
          <w:i/>
          <w:w w:val="90"/>
        </w:rPr>
      </w:pPr>
      <w:r w:rsidRPr="00D56A75">
        <w:rPr>
          <w:rFonts w:cstheme="minorHAnsi"/>
          <w:i/>
          <w:w w:val="90"/>
        </w:rPr>
        <w:br w:type="page"/>
      </w:r>
    </w:p>
    <w:p w:rsidR="00475A3B" w:rsidRPr="00475A3B" w:rsidRDefault="00475A3B" w:rsidP="00475A3B">
      <w:pPr>
        <w:rPr>
          <w:b/>
        </w:rPr>
      </w:pPr>
      <w:r w:rsidRPr="00475A3B">
        <w:rPr>
          <w:b/>
        </w:rPr>
        <w:lastRenderedPageBreak/>
        <w:t>Arbeitsjournal</w:t>
      </w:r>
    </w:p>
    <w:p w:rsidR="00475A3B" w:rsidRPr="00D56A75" w:rsidRDefault="00475A3B" w:rsidP="00475A3B">
      <w:pPr>
        <w:rPr>
          <w:rFonts w:cstheme="minorHAnsi"/>
        </w:rPr>
      </w:pPr>
      <w:r w:rsidRPr="00D56A75">
        <w:rPr>
          <w:rFonts w:cstheme="minorHAnsi"/>
        </w:rPr>
        <w:t>Hinweis: Sollte der Prototyp noch Mängel haben, ist es besser, ein Modul nach dem anderen auszu</w:t>
      </w:r>
      <w:r>
        <w:rPr>
          <w:rFonts w:cstheme="minorHAnsi"/>
        </w:rPr>
        <w:t>schneiden und zusammenzufü</w:t>
      </w:r>
      <w:r w:rsidRPr="00D56A75">
        <w:rPr>
          <w:rFonts w:cstheme="minorHAnsi"/>
        </w:rPr>
        <w:t>gen und nicht gleich für alle Module die Vorlagen zuzuschneiden. Es können sonst keine Änder</w:t>
      </w:r>
      <w:r>
        <w:rPr>
          <w:rFonts w:cstheme="minorHAnsi"/>
        </w:rPr>
        <w:t>ungen/Verbesserungen an der Ab</w:t>
      </w:r>
      <w:r w:rsidRPr="00D56A75">
        <w:rPr>
          <w:rFonts w:cstheme="minorHAnsi"/>
        </w:rPr>
        <w:t>wicklung vorgenommen werden.</w:t>
      </w:r>
    </w:p>
    <w:p w:rsidR="00475A3B" w:rsidRPr="00D56A75" w:rsidRDefault="00475A3B" w:rsidP="00475A3B">
      <w:pPr>
        <w:rPr>
          <w:rFonts w:cstheme="minorHAnsi"/>
        </w:rPr>
      </w:pPr>
    </w:p>
    <w:p w:rsidR="00475A3B" w:rsidRPr="00253709" w:rsidRDefault="00475A3B" w:rsidP="00475A3B">
      <w:pPr>
        <w:pStyle w:val="Listenabsatz"/>
        <w:rPr>
          <w:b/>
        </w:rPr>
      </w:pPr>
      <w:r w:rsidRPr="00253709">
        <w:rPr>
          <w:b/>
        </w:rPr>
        <w:t>Lege die einzelnen Lektionsziele fest.</w:t>
      </w:r>
    </w:p>
    <w:p w:rsidR="00475A3B" w:rsidRPr="00D56A75" w:rsidRDefault="00475A3B" w:rsidP="00475A3B">
      <w:pPr>
        <w:rPr>
          <w:rFonts w:cstheme="minorHAnsi"/>
        </w:rPr>
      </w:pPr>
    </w:p>
    <w:tbl>
      <w:tblPr>
        <w:tblStyle w:val="TableNormal"/>
        <w:tblW w:w="9899" w:type="dxa"/>
        <w:tblInd w:w="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518"/>
        <w:gridCol w:w="850"/>
        <w:gridCol w:w="1134"/>
        <w:gridCol w:w="993"/>
        <w:gridCol w:w="982"/>
      </w:tblGrid>
      <w:tr w:rsidR="00475A3B" w:rsidRPr="00253709" w:rsidTr="00253709">
        <w:trPr>
          <w:trHeight w:hRule="exact" w:val="402"/>
        </w:trPr>
        <w:tc>
          <w:tcPr>
            <w:tcW w:w="422" w:type="dxa"/>
          </w:tcPr>
          <w:p w:rsidR="00475A3B" w:rsidRPr="00B92D31" w:rsidRDefault="00475A3B" w:rsidP="00F73073">
            <w:pPr>
              <w:rPr>
                <w:rFonts w:cstheme="minorHAnsi"/>
                <w:lang w:val="de-CH"/>
              </w:rPr>
            </w:pPr>
          </w:p>
        </w:tc>
        <w:tc>
          <w:tcPr>
            <w:tcW w:w="6368" w:type="dxa"/>
            <w:gridSpan w:val="2"/>
          </w:tcPr>
          <w:p w:rsidR="00475A3B" w:rsidRPr="00253709" w:rsidRDefault="00475A3B" w:rsidP="00F73073">
            <w:pPr>
              <w:pStyle w:val="TableParagraph"/>
              <w:tabs>
                <w:tab w:val="left" w:pos="2943"/>
              </w:tabs>
              <w:spacing w:before="103"/>
              <w:ind w:left="109"/>
              <w:rPr>
                <w:rFonts w:eastAsia="Arial" w:cstheme="minorHAnsi"/>
                <w:sz w:val="20"/>
                <w:szCs w:val="20"/>
              </w:rPr>
            </w:pPr>
            <w:r w:rsidRPr="00253709">
              <w:rPr>
                <w:rFonts w:cstheme="minorHAnsi"/>
                <w:b/>
                <w:sz w:val="20"/>
                <w:szCs w:val="20"/>
              </w:rPr>
              <w:t>Datum</w:t>
            </w:r>
            <w:r w:rsidRPr="00253709">
              <w:rPr>
                <w:rFonts w:cstheme="minorHAnsi"/>
                <w:b/>
                <w:sz w:val="20"/>
                <w:szCs w:val="20"/>
              </w:rPr>
              <w:tab/>
              <w:t>Lektionsziel</w:t>
            </w:r>
          </w:p>
        </w:tc>
        <w:tc>
          <w:tcPr>
            <w:tcW w:w="3109" w:type="dxa"/>
            <w:gridSpan w:val="3"/>
          </w:tcPr>
          <w:p w:rsidR="00475A3B" w:rsidRPr="00B92D31" w:rsidRDefault="00475A3B" w:rsidP="00253709">
            <w:pPr>
              <w:pStyle w:val="TableParagraph"/>
              <w:spacing w:before="47" w:line="158" w:lineRule="exact"/>
              <w:ind w:left="704" w:hanging="704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B92D31">
              <w:rPr>
                <w:rFonts w:cstheme="minorHAnsi"/>
                <w:sz w:val="20"/>
                <w:szCs w:val="20"/>
                <w:lang w:val="de-CH"/>
              </w:rPr>
              <w:t>Beurteilung</w:t>
            </w:r>
            <w:r w:rsidRPr="00B92D31">
              <w:rPr>
                <w:rFonts w:cstheme="minorHAnsi"/>
                <w:spacing w:val="-23"/>
                <w:sz w:val="20"/>
                <w:szCs w:val="20"/>
                <w:lang w:val="de-CH"/>
              </w:rPr>
              <w:t xml:space="preserve"> </w:t>
            </w:r>
            <w:r w:rsidRPr="00B92D31">
              <w:rPr>
                <w:rFonts w:cstheme="minorHAnsi"/>
                <w:sz w:val="20"/>
                <w:szCs w:val="20"/>
                <w:lang w:val="de-CH"/>
              </w:rPr>
              <w:t>deiner</w:t>
            </w:r>
            <w:r w:rsidRPr="00B92D31">
              <w:rPr>
                <w:rFonts w:cstheme="minorHAnsi"/>
                <w:spacing w:val="-23"/>
                <w:sz w:val="20"/>
                <w:szCs w:val="20"/>
                <w:lang w:val="de-CH"/>
              </w:rPr>
              <w:t xml:space="preserve"> S</w:t>
            </w:r>
            <w:r w:rsidR="00253709" w:rsidRPr="00B92D31">
              <w:rPr>
                <w:rFonts w:cstheme="minorHAnsi"/>
                <w:sz w:val="20"/>
                <w:szCs w:val="20"/>
                <w:lang w:val="de-CH"/>
              </w:rPr>
              <w:t>elbstä</w:t>
            </w:r>
            <w:r w:rsidRPr="00B92D31">
              <w:rPr>
                <w:rFonts w:cstheme="minorHAnsi"/>
                <w:sz w:val="20"/>
                <w:szCs w:val="20"/>
                <w:lang w:val="de-CH"/>
              </w:rPr>
              <w:t xml:space="preserve">digkeit </w:t>
            </w:r>
            <w:r w:rsidRPr="00B92D31">
              <w:rPr>
                <w:rFonts w:cstheme="minorHAnsi"/>
                <w:spacing w:val="-1"/>
                <w:sz w:val="20"/>
                <w:szCs w:val="20"/>
                <w:lang w:val="de-CH"/>
              </w:rPr>
              <w:t>Kr</w:t>
            </w:r>
            <w:r w:rsidRPr="00B92D31">
              <w:rPr>
                <w:rFonts w:cstheme="minorHAnsi"/>
                <w:spacing w:val="-2"/>
                <w:sz w:val="20"/>
                <w:szCs w:val="20"/>
                <w:lang w:val="de-CH"/>
              </w:rPr>
              <w:t>euze</w:t>
            </w:r>
            <w:r w:rsidRPr="00B92D31">
              <w:rPr>
                <w:rFonts w:cstheme="minorHAnsi"/>
                <w:spacing w:val="-3"/>
                <w:sz w:val="20"/>
                <w:szCs w:val="20"/>
                <w:lang w:val="de-CH"/>
              </w:rPr>
              <w:t xml:space="preserve"> </w:t>
            </w:r>
            <w:r w:rsidRPr="00B92D31">
              <w:rPr>
                <w:rFonts w:cstheme="minorHAnsi"/>
                <w:sz w:val="20"/>
                <w:szCs w:val="20"/>
                <w:lang w:val="de-CH"/>
              </w:rPr>
              <w:t>an:</w:t>
            </w:r>
          </w:p>
        </w:tc>
      </w:tr>
      <w:tr w:rsidR="00475A3B" w:rsidRPr="00253709" w:rsidTr="00253709">
        <w:trPr>
          <w:trHeight w:val="526"/>
        </w:trPr>
        <w:tc>
          <w:tcPr>
            <w:tcW w:w="422" w:type="dxa"/>
          </w:tcPr>
          <w:p w:rsidR="00475A3B" w:rsidRPr="00B92D31" w:rsidRDefault="00475A3B" w:rsidP="00F73073">
            <w:pPr>
              <w:rPr>
                <w:rFonts w:cstheme="minorHAnsi"/>
                <w:lang w:val="de-CH"/>
              </w:rPr>
            </w:pPr>
          </w:p>
        </w:tc>
        <w:tc>
          <w:tcPr>
            <w:tcW w:w="5518" w:type="dxa"/>
          </w:tcPr>
          <w:p w:rsidR="00475A3B" w:rsidRPr="00B92D31" w:rsidRDefault="00475A3B" w:rsidP="00F73073">
            <w:pPr>
              <w:rPr>
                <w:rFonts w:cstheme="minorHAnsi"/>
                <w:lang w:val="de-CH"/>
              </w:rPr>
            </w:pPr>
          </w:p>
        </w:tc>
        <w:tc>
          <w:tcPr>
            <w:tcW w:w="850" w:type="dxa"/>
          </w:tcPr>
          <w:p w:rsidR="00475A3B" w:rsidRPr="00253709" w:rsidRDefault="00475A3B" w:rsidP="00F73073">
            <w:pPr>
              <w:pStyle w:val="TableParagraph"/>
              <w:spacing w:before="92" w:line="120" w:lineRule="exact"/>
              <w:ind w:left="23" w:firstLine="15"/>
              <w:jc w:val="center"/>
              <w:rPr>
                <w:rFonts w:eastAsia="Arial" w:cstheme="minorHAnsi"/>
                <w:sz w:val="14"/>
                <w:szCs w:val="14"/>
              </w:rPr>
            </w:pPr>
            <w:r w:rsidRPr="00253709">
              <w:rPr>
                <w:rFonts w:cstheme="minorHAnsi"/>
                <w:sz w:val="14"/>
                <w:szCs w:val="14"/>
              </w:rPr>
              <w:t>Ausgeführt am</w:t>
            </w:r>
          </w:p>
        </w:tc>
        <w:tc>
          <w:tcPr>
            <w:tcW w:w="1134" w:type="dxa"/>
          </w:tcPr>
          <w:p w:rsidR="00475A3B" w:rsidRPr="00253709" w:rsidRDefault="00475A3B" w:rsidP="00F73073">
            <w:pPr>
              <w:pStyle w:val="TableParagraph"/>
              <w:spacing w:before="92" w:line="120" w:lineRule="exact"/>
              <w:ind w:left="23" w:firstLine="15"/>
              <w:jc w:val="center"/>
              <w:rPr>
                <w:rFonts w:eastAsia="Arial" w:cstheme="minorHAnsi"/>
                <w:sz w:val="14"/>
                <w:szCs w:val="14"/>
              </w:rPr>
            </w:pPr>
            <w:r w:rsidRPr="00253709">
              <w:rPr>
                <w:rFonts w:cstheme="minorHAnsi"/>
                <w:sz w:val="14"/>
                <w:szCs w:val="14"/>
              </w:rPr>
              <w:t>Selbständig gearbeitet</w:t>
            </w:r>
          </w:p>
        </w:tc>
        <w:tc>
          <w:tcPr>
            <w:tcW w:w="993" w:type="dxa"/>
          </w:tcPr>
          <w:p w:rsidR="00475A3B" w:rsidRPr="00253709" w:rsidRDefault="00475A3B" w:rsidP="00253709">
            <w:pPr>
              <w:pStyle w:val="TableParagraph"/>
              <w:spacing w:before="76" w:line="129" w:lineRule="exact"/>
              <w:ind w:left="23" w:firstLine="15"/>
              <w:jc w:val="center"/>
              <w:rPr>
                <w:rFonts w:eastAsia="Arial" w:cstheme="minorHAnsi"/>
                <w:sz w:val="14"/>
                <w:szCs w:val="14"/>
              </w:rPr>
            </w:pPr>
            <w:r w:rsidRPr="00253709">
              <w:rPr>
                <w:rFonts w:cstheme="minorHAnsi"/>
                <w:sz w:val="14"/>
                <w:szCs w:val="14"/>
              </w:rPr>
              <w:t>Hilfe</w:t>
            </w:r>
            <w:r w:rsidR="00253709">
              <w:rPr>
                <w:rFonts w:cstheme="minorHAnsi"/>
                <w:sz w:val="14"/>
                <w:szCs w:val="14"/>
              </w:rPr>
              <w:t xml:space="preserve"> </w:t>
            </w:r>
            <w:r w:rsidRPr="00253709">
              <w:rPr>
                <w:rFonts w:cstheme="minorHAnsi"/>
                <w:sz w:val="14"/>
                <w:szCs w:val="14"/>
              </w:rPr>
              <w:t>von</w:t>
            </w:r>
            <w:r w:rsidRPr="00253709">
              <w:rPr>
                <w:rFonts w:cstheme="minorHAnsi"/>
                <w:spacing w:val="10"/>
                <w:sz w:val="14"/>
                <w:szCs w:val="14"/>
              </w:rPr>
              <w:t xml:space="preserve"> </w:t>
            </w:r>
            <w:r w:rsidRPr="00253709">
              <w:rPr>
                <w:rFonts w:cstheme="minorHAnsi"/>
                <w:sz w:val="14"/>
                <w:szCs w:val="14"/>
              </w:rPr>
              <w:t>Mitschüler/in</w:t>
            </w:r>
          </w:p>
        </w:tc>
        <w:tc>
          <w:tcPr>
            <w:tcW w:w="982" w:type="dxa"/>
          </w:tcPr>
          <w:p w:rsidR="00475A3B" w:rsidRPr="00253709" w:rsidRDefault="00475A3B" w:rsidP="00F73073">
            <w:pPr>
              <w:pStyle w:val="TableParagraph"/>
              <w:spacing w:before="92" w:line="120" w:lineRule="exact"/>
              <w:ind w:left="23" w:firstLine="15"/>
              <w:jc w:val="center"/>
              <w:rPr>
                <w:rFonts w:eastAsia="Arial" w:cstheme="minorHAnsi"/>
                <w:sz w:val="14"/>
                <w:szCs w:val="14"/>
              </w:rPr>
            </w:pPr>
            <w:r w:rsidRPr="00253709">
              <w:rPr>
                <w:rFonts w:cstheme="minorHAnsi"/>
                <w:sz w:val="14"/>
                <w:szCs w:val="14"/>
              </w:rPr>
              <w:t>Hilfe</w:t>
            </w:r>
            <w:r w:rsidRPr="00253709">
              <w:rPr>
                <w:rFonts w:cstheme="minorHAnsi"/>
                <w:spacing w:val="-8"/>
                <w:sz w:val="14"/>
                <w:szCs w:val="14"/>
              </w:rPr>
              <w:t xml:space="preserve"> </w:t>
            </w:r>
            <w:r w:rsidRPr="00253709">
              <w:rPr>
                <w:rFonts w:cstheme="minorHAnsi"/>
                <w:sz w:val="14"/>
                <w:szCs w:val="14"/>
              </w:rPr>
              <w:t>von Lehrperson</w:t>
            </w:r>
          </w:p>
        </w:tc>
      </w:tr>
      <w:tr w:rsidR="00475A3B" w:rsidRPr="00253709" w:rsidTr="00253709">
        <w:trPr>
          <w:trHeight w:hRule="exact" w:val="1812"/>
        </w:trPr>
        <w:tc>
          <w:tcPr>
            <w:tcW w:w="422" w:type="dxa"/>
          </w:tcPr>
          <w:p w:rsidR="00475A3B" w:rsidRPr="00253709" w:rsidRDefault="00475A3B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475A3B" w:rsidRPr="00253709" w:rsidRDefault="00475A3B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253709">
              <w:rPr>
                <w:rFonts w:cstheme="minorHAnsi"/>
                <w:b/>
              </w:rPr>
              <w:t>1</w:t>
            </w:r>
          </w:p>
        </w:tc>
        <w:tc>
          <w:tcPr>
            <w:tcW w:w="5518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93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82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</w:tr>
      <w:tr w:rsidR="00475A3B" w:rsidRPr="00253709" w:rsidTr="00253709">
        <w:trPr>
          <w:trHeight w:hRule="exact" w:val="1807"/>
        </w:trPr>
        <w:tc>
          <w:tcPr>
            <w:tcW w:w="422" w:type="dxa"/>
          </w:tcPr>
          <w:p w:rsidR="00475A3B" w:rsidRPr="00253709" w:rsidRDefault="00475A3B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475A3B" w:rsidRPr="00253709" w:rsidRDefault="00475A3B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253709">
              <w:rPr>
                <w:rFonts w:cstheme="minorHAnsi"/>
                <w:b/>
              </w:rPr>
              <w:t>2</w:t>
            </w:r>
          </w:p>
        </w:tc>
        <w:tc>
          <w:tcPr>
            <w:tcW w:w="5518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93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82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</w:tr>
      <w:tr w:rsidR="00475A3B" w:rsidRPr="00253709" w:rsidTr="00253709">
        <w:trPr>
          <w:trHeight w:hRule="exact" w:val="1807"/>
        </w:trPr>
        <w:tc>
          <w:tcPr>
            <w:tcW w:w="422" w:type="dxa"/>
          </w:tcPr>
          <w:p w:rsidR="00475A3B" w:rsidRPr="00253709" w:rsidRDefault="00475A3B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475A3B" w:rsidRPr="00253709" w:rsidRDefault="00475A3B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253709">
              <w:rPr>
                <w:rFonts w:cstheme="minorHAnsi"/>
                <w:b/>
              </w:rPr>
              <w:t>3</w:t>
            </w:r>
          </w:p>
        </w:tc>
        <w:tc>
          <w:tcPr>
            <w:tcW w:w="5518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93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82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</w:tr>
      <w:tr w:rsidR="00475A3B" w:rsidRPr="00253709" w:rsidTr="00253709">
        <w:trPr>
          <w:trHeight w:hRule="exact" w:val="1808"/>
        </w:trPr>
        <w:tc>
          <w:tcPr>
            <w:tcW w:w="422" w:type="dxa"/>
          </w:tcPr>
          <w:p w:rsidR="00475A3B" w:rsidRPr="00253709" w:rsidRDefault="00475A3B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475A3B" w:rsidRPr="00253709" w:rsidRDefault="00475A3B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253709">
              <w:rPr>
                <w:rFonts w:cstheme="minorHAnsi"/>
                <w:b/>
              </w:rPr>
              <w:t>4</w:t>
            </w:r>
          </w:p>
        </w:tc>
        <w:tc>
          <w:tcPr>
            <w:tcW w:w="5518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93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82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</w:tr>
      <w:tr w:rsidR="00475A3B" w:rsidRPr="00253709" w:rsidTr="00253709">
        <w:trPr>
          <w:trHeight w:hRule="exact" w:val="1808"/>
        </w:trPr>
        <w:tc>
          <w:tcPr>
            <w:tcW w:w="422" w:type="dxa"/>
          </w:tcPr>
          <w:p w:rsidR="00475A3B" w:rsidRPr="00253709" w:rsidRDefault="00475A3B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475A3B" w:rsidRPr="00253709" w:rsidRDefault="00475A3B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253709">
              <w:rPr>
                <w:rFonts w:cstheme="minorHAnsi"/>
                <w:b/>
              </w:rPr>
              <w:t>5</w:t>
            </w:r>
          </w:p>
        </w:tc>
        <w:tc>
          <w:tcPr>
            <w:tcW w:w="5518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93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82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</w:tr>
      <w:tr w:rsidR="00475A3B" w:rsidRPr="00253709" w:rsidTr="00253709">
        <w:trPr>
          <w:trHeight w:hRule="exact" w:val="1804"/>
        </w:trPr>
        <w:tc>
          <w:tcPr>
            <w:tcW w:w="422" w:type="dxa"/>
          </w:tcPr>
          <w:p w:rsidR="00475A3B" w:rsidRPr="00253709" w:rsidRDefault="00475A3B" w:rsidP="00F73073">
            <w:pPr>
              <w:pStyle w:val="TableParagraph"/>
              <w:spacing w:before="1"/>
              <w:rPr>
                <w:rFonts w:eastAsia="Arial" w:cstheme="minorHAnsi"/>
                <w:i/>
                <w:sz w:val="15"/>
                <w:szCs w:val="15"/>
              </w:rPr>
            </w:pPr>
          </w:p>
          <w:p w:rsidR="00475A3B" w:rsidRPr="00253709" w:rsidRDefault="00475A3B" w:rsidP="00F73073">
            <w:pPr>
              <w:pStyle w:val="TableParagraph"/>
              <w:ind w:left="1"/>
              <w:jc w:val="center"/>
              <w:rPr>
                <w:rFonts w:eastAsia="Arial" w:cstheme="minorHAnsi"/>
                <w:szCs w:val="19"/>
              </w:rPr>
            </w:pPr>
            <w:r w:rsidRPr="00253709">
              <w:rPr>
                <w:rFonts w:cstheme="minorHAnsi"/>
                <w:b/>
              </w:rPr>
              <w:t>6</w:t>
            </w:r>
          </w:p>
        </w:tc>
        <w:tc>
          <w:tcPr>
            <w:tcW w:w="5518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75A3B" w:rsidRPr="00253709" w:rsidRDefault="00475A3B" w:rsidP="00F7307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93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  <w:tc>
          <w:tcPr>
            <w:tcW w:w="982" w:type="dxa"/>
          </w:tcPr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</w:p>
          <w:p w:rsidR="00475A3B" w:rsidRPr="00253709" w:rsidRDefault="00475A3B" w:rsidP="00F73073">
            <w:pPr>
              <w:jc w:val="center"/>
              <w:rPr>
                <w:rFonts w:cstheme="minorHAnsi"/>
              </w:rPr>
            </w:pPr>
            <w:r w:rsidRPr="00253709">
              <w:rPr>
                <w:rFonts w:cstheme="minorHAnsi"/>
              </w:rPr>
              <w:sym w:font="Webdings" w:char="F063"/>
            </w:r>
          </w:p>
        </w:tc>
      </w:tr>
    </w:tbl>
    <w:p w:rsidR="004D3DF3" w:rsidRPr="00475A3B" w:rsidRDefault="004D3DF3" w:rsidP="00475A3B"/>
    <w:sectPr w:rsidR="004D3DF3" w:rsidRPr="00475A3B" w:rsidSect="00115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08" w:rsidRDefault="004B77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92D31">
      <w:rPr>
        <w:lang w:val="de-CH"/>
      </w:rPr>
      <w:t>Orientierungsaufgaben TTG | Sek I, 1.-3. Klasse | Versorgen mit System</w:t>
    </w:r>
    <w:r w:rsidR="000812CA" w:rsidRPr="00B92D31">
      <w:rPr>
        <w:lang w:val="de-CH"/>
      </w:rPr>
      <w:t xml:space="preserve"> | Aufgabe </w:t>
    </w:r>
    <w:r w:rsidR="00475A3B" w:rsidRPr="00B92D31">
      <w:rPr>
        <w:lang w:val="de-CH"/>
      </w:rPr>
      <w:t>6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D87176" w:rsidRPr="00D87176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115684" w:rsidRDefault="00B555E7" w:rsidP="004B7708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08" w:rsidRDefault="004B77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08" w:rsidRDefault="004B77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08" w:rsidRDefault="004B77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3DD"/>
    <w:multiLevelType w:val="hybridMultilevel"/>
    <w:tmpl w:val="627CCE22"/>
    <w:lvl w:ilvl="0" w:tplc="85C2D306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spacing w:val="-2"/>
        <w:w w:val="89"/>
        <w:sz w:val="19"/>
        <w:szCs w:val="19"/>
      </w:rPr>
    </w:lvl>
    <w:lvl w:ilvl="1" w:tplc="0A281214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F2D8D372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653AFD64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92146B5C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2E4195A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1BF28AA8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D6E008C2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791EEBAA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3" w15:restartNumberingAfterBreak="0">
    <w:nsid w:val="0EF86EEF"/>
    <w:multiLevelType w:val="hybridMultilevel"/>
    <w:tmpl w:val="12F6ABF0"/>
    <w:lvl w:ilvl="0" w:tplc="AFB2B5B0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B5D079E6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ED8C93F2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155E145C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70AA90F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D9F297F6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34DADB40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D92C0D30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5A027458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B25A6C"/>
    <w:multiLevelType w:val="hybridMultilevel"/>
    <w:tmpl w:val="4DF2A772"/>
    <w:lvl w:ilvl="0" w:tplc="4D52C60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AF444F6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22A8DDF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DD7EED1C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CF8E35E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603A305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3C12FFAC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1BD6325E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941A2D0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8" w15:restartNumberingAfterBreak="0">
    <w:nsid w:val="1FEA1B4E"/>
    <w:multiLevelType w:val="hybridMultilevel"/>
    <w:tmpl w:val="66AE8880"/>
    <w:lvl w:ilvl="0" w:tplc="1744DA1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7BE2FAD2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56C19E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2C24BD12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0476688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D43CAFD0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3D70783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FE489552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F8602000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2A1A50D8"/>
    <w:multiLevelType w:val="hybridMultilevel"/>
    <w:tmpl w:val="7DD4A79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81C4DC4"/>
    <w:multiLevelType w:val="hybridMultilevel"/>
    <w:tmpl w:val="41721F1E"/>
    <w:lvl w:ilvl="0" w:tplc="2BB63F2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D0027DE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F0A0BC7A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086460BA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50B460CC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FA005346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124A0D30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6A907BC2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1D56D0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B59EC"/>
    <w:multiLevelType w:val="hybridMultilevel"/>
    <w:tmpl w:val="FA2AC5B8"/>
    <w:lvl w:ilvl="0" w:tplc="9862846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EAE615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3F3C5AB8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A134DECA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0524E5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5B80A0E0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5A5AA8C0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790EB2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B548260A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0F027D"/>
    <w:multiLevelType w:val="hybridMultilevel"/>
    <w:tmpl w:val="36723524"/>
    <w:lvl w:ilvl="0" w:tplc="C928AAD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257728"/>
    <w:multiLevelType w:val="hybridMultilevel"/>
    <w:tmpl w:val="30B61884"/>
    <w:lvl w:ilvl="0" w:tplc="D0BE81CA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A44A2CE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8CE61F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CF1294EC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B824DA5C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BD54D554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98E86E46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D37AA700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2A4AD0D0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6B4772F"/>
    <w:multiLevelType w:val="hybridMultilevel"/>
    <w:tmpl w:val="4DFE5CB4"/>
    <w:lvl w:ilvl="0" w:tplc="DACAFE3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5F9A321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58CFC0A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C5B64CE0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BEF077FC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91E0DB2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024E6D8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98846B5E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640EFADC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B13690"/>
    <w:multiLevelType w:val="hybridMultilevel"/>
    <w:tmpl w:val="C7FE15D4"/>
    <w:lvl w:ilvl="0" w:tplc="BFE41CC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567E9590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312609B2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72465D8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751E7BF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B7AED7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2A7093E6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84F06A1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E5102BC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A497A2D"/>
    <w:multiLevelType w:val="hybridMultilevel"/>
    <w:tmpl w:val="0F605C5C"/>
    <w:lvl w:ilvl="0" w:tplc="E884D00C">
      <w:numFmt w:val="bullet"/>
      <w:lvlText w:val=""/>
      <w:lvlJc w:val="left"/>
      <w:pPr>
        <w:ind w:left="644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4439DF"/>
    <w:multiLevelType w:val="hybridMultilevel"/>
    <w:tmpl w:val="DAEC10E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263154"/>
    <w:multiLevelType w:val="hybridMultilevel"/>
    <w:tmpl w:val="53D8FFA2"/>
    <w:lvl w:ilvl="0" w:tplc="A6F207A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DCC7D3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FF82E6E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68F85CE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CC30D366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59037E4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A16EA35C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CE4D588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FAE27A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7"/>
  </w:num>
  <w:num w:numId="4">
    <w:abstractNumId w:val="28"/>
  </w:num>
  <w:num w:numId="5">
    <w:abstractNumId w:val="32"/>
  </w:num>
  <w:num w:numId="6">
    <w:abstractNumId w:val="37"/>
  </w:num>
  <w:num w:numId="7">
    <w:abstractNumId w:val="22"/>
  </w:num>
  <w:num w:numId="8">
    <w:abstractNumId w:val="0"/>
  </w:num>
  <w:num w:numId="9">
    <w:abstractNumId w:val="24"/>
  </w:num>
  <w:num w:numId="10">
    <w:abstractNumId w:val="18"/>
  </w:num>
  <w:num w:numId="11">
    <w:abstractNumId w:val="29"/>
  </w:num>
  <w:num w:numId="12">
    <w:abstractNumId w:val="5"/>
  </w:num>
  <w:num w:numId="13">
    <w:abstractNumId w:val="14"/>
  </w:num>
  <w:num w:numId="14">
    <w:abstractNumId w:val="17"/>
  </w:num>
  <w:num w:numId="15">
    <w:abstractNumId w:val="4"/>
  </w:num>
  <w:num w:numId="16">
    <w:abstractNumId w:val="10"/>
  </w:num>
  <w:num w:numId="17">
    <w:abstractNumId w:val="21"/>
  </w:num>
  <w:num w:numId="18">
    <w:abstractNumId w:val="38"/>
  </w:num>
  <w:num w:numId="19">
    <w:abstractNumId w:val="35"/>
  </w:num>
  <w:num w:numId="20">
    <w:abstractNumId w:val="11"/>
  </w:num>
  <w:num w:numId="21">
    <w:abstractNumId w:val="33"/>
  </w:num>
  <w:num w:numId="22">
    <w:abstractNumId w:val="12"/>
  </w:num>
  <w:num w:numId="23">
    <w:abstractNumId w:val="31"/>
  </w:num>
  <w:num w:numId="24">
    <w:abstractNumId w:val="3"/>
  </w:num>
  <w:num w:numId="25">
    <w:abstractNumId w:val="25"/>
  </w:num>
  <w:num w:numId="26">
    <w:abstractNumId w:val="9"/>
  </w:num>
  <w:num w:numId="27">
    <w:abstractNumId w:val="20"/>
  </w:num>
  <w:num w:numId="28">
    <w:abstractNumId w:val="7"/>
  </w:num>
  <w:num w:numId="29">
    <w:abstractNumId w:val="2"/>
  </w:num>
  <w:num w:numId="30">
    <w:abstractNumId w:val="13"/>
  </w:num>
  <w:num w:numId="31">
    <w:abstractNumId w:val="34"/>
  </w:num>
  <w:num w:numId="32">
    <w:abstractNumId w:val="19"/>
  </w:num>
  <w:num w:numId="33">
    <w:abstractNumId w:val="8"/>
  </w:num>
  <w:num w:numId="34">
    <w:abstractNumId w:val="36"/>
  </w:num>
  <w:num w:numId="35">
    <w:abstractNumId w:val="23"/>
  </w:num>
  <w:num w:numId="36">
    <w:abstractNumId w:val="16"/>
  </w:num>
  <w:num w:numId="37">
    <w:abstractNumId w:val="6"/>
  </w:num>
  <w:num w:numId="38">
    <w:abstractNumId w:val="3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01E4"/>
    <w:rsid w:val="000E6E06"/>
    <w:rsid w:val="00115684"/>
    <w:rsid w:val="00123432"/>
    <w:rsid w:val="00123A33"/>
    <w:rsid w:val="001A2C50"/>
    <w:rsid w:val="001E3DBC"/>
    <w:rsid w:val="001E5F85"/>
    <w:rsid w:val="0024586A"/>
    <w:rsid w:val="00253709"/>
    <w:rsid w:val="00280161"/>
    <w:rsid w:val="00331219"/>
    <w:rsid w:val="00336C17"/>
    <w:rsid w:val="00372D6D"/>
    <w:rsid w:val="003A142B"/>
    <w:rsid w:val="003B374D"/>
    <w:rsid w:val="003F6B22"/>
    <w:rsid w:val="004438A3"/>
    <w:rsid w:val="00474CE2"/>
    <w:rsid w:val="00475A3B"/>
    <w:rsid w:val="00486D69"/>
    <w:rsid w:val="004B7708"/>
    <w:rsid w:val="004D3DF3"/>
    <w:rsid w:val="004E1E68"/>
    <w:rsid w:val="004F61B2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8851C9"/>
    <w:rsid w:val="008C4F09"/>
    <w:rsid w:val="009E3C22"/>
    <w:rsid w:val="00A47D66"/>
    <w:rsid w:val="00A976E0"/>
    <w:rsid w:val="00AC6A4F"/>
    <w:rsid w:val="00AF6846"/>
    <w:rsid w:val="00B04022"/>
    <w:rsid w:val="00B555E7"/>
    <w:rsid w:val="00B92D31"/>
    <w:rsid w:val="00BE406C"/>
    <w:rsid w:val="00C14529"/>
    <w:rsid w:val="00C4537E"/>
    <w:rsid w:val="00CA102F"/>
    <w:rsid w:val="00CD11E3"/>
    <w:rsid w:val="00D076CE"/>
    <w:rsid w:val="00D62B31"/>
    <w:rsid w:val="00D849EA"/>
    <w:rsid w:val="00D87176"/>
    <w:rsid w:val="00D91D46"/>
    <w:rsid w:val="00E77292"/>
    <w:rsid w:val="00EB2E2E"/>
    <w:rsid w:val="00E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C615945"/>
  <w15:docId w15:val="{4DE77C0D-0DCB-4D9D-B6B9-6BB5816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568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04D"/>
    <w:pPr>
      <w:numPr>
        <w:numId w:val="32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C14529"/>
  </w:style>
  <w:style w:type="table" w:customStyle="1" w:styleId="TableNormal1">
    <w:name w:val="Table Normal1"/>
    <w:uiPriority w:val="2"/>
    <w:semiHidden/>
    <w:unhideWhenUsed/>
    <w:qFormat/>
    <w:rsid w:val="00C1452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BBDA-B33C-4981-8C6C-EE17EB37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1057</Characters>
  <Application>Microsoft Office Word</Application>
  <DocSecurity>0</DocSecurity>
  <Lines>20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2017-01-18T16:09:00Z</dcterms:created>
  <dcterms:modified xsi:type="dcterms:W3CDTF">2017-08-16T15:32:00Z</dcterms:modified>
</cp:coreProperties>
</file>